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FC" w:rsidRDefault="00EC4BFC" w:rsidP="00EC4B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-313690</wp:posOffset>
            </wp:positionV>
            <wp:extent cx="1849755" cy="723265"/>
            <wp:effectExtent l="0" t="0" r="0" b="635"/>
            <wp:wrapNone/>
            <wp:docPr id="1" name="Image 1" descr="Logo_AREQ nouveau 0ct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REQ nouveau 0ct 2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</w:p>
    <w:p w:rsidR="00EC4BFC" w:rsidRDefault="00EC4BFC" w:rsidP="00EC4BFC"/>
    <w:p w:rsidR="00EC4BFC" w:rsidRDefault="00EC4BFC" w:rsidP="00EC4BFC"/>
    <w:p w:rsidR="00EC4BFC" w:rsidRDefault="00EC4BFC" w:rsidP="00EC4BFC"/>
    <w:p w:rsidR="00EC4BFC" w:rsidRDefault="00EC4BFC" w:rsidP="00EC4BFC">
      <w:r>
        <w:t xml:space="preserve">                                                                              </w:t>
      </w:r>
      <w:r w:rsidRPr="00F770A6">
        <w:t>S</w:t>
      </w:r>
      <w:r>
        <w:t>ain</w:t>
      </w:r>
      <w:r>
        <w:t xml:space="preserve">t-Charles-Borromée, </w:t>
      </w:r>
      <w:r w:rsidRPr="00F770A6">
        <w:t xml:space="preserve">le 2 mars </w:t>
      </w:r>
      <w:r>
        <w:t>2016.</w:t>
      </w:r>
    </w:p>
    <w:p w:rsidR="00EC4BFC" w:rsidRDefault="00EC4BFC" w:rsidP="00EC4BFC"/>
    <w:p w:rsidR="00EC4BFC" w:rsidRDefault="00EC4BFC" w:rsidP="00EC4BFC"/>
    <w:p w:rsidR="00EC4BFC" w:rsidRDefault="00EC4BFC" w:rsidP="00EC4BFC">
      <w:r>
        <w:t>Aux membres de l’AREQ  10-A,</w:t>
      </w:r>
    </w:p>
    <w:p w:rsidR="00EC4BFC" w:rsidRDefault="00EC4BFC" w:rsidP="00EC4BFC"/>
    <w:p w:rsidR="00EC4BFC" w:rsidRDefault="00EC4BFC" w:rsidP="00EC4BFC"/>
    <w:p w:rsidR="00EC4BFC" w:rsidRDefault="00EC4BFC" w:rsidP="00EC4BFC">
      <w:pPr>
        <w:jc w:val="both"/>
      </w:pPr>
      <w:r>
        <w:t xml:space="preserve">L’Association des retraités de </w:t>
      </w:r>
      <w:r>
        <w:t>l’enseignement de Lanaudière (secteur 10-A</w:t>
      </w:r>
      <w:r>
        <w:t>) et le Syndicat de l’enseignement du Lanaudière ont le plaisir de vous annoncer la tenue d’un 5 à 7</w:t>
      </w:r>
      <w:r>
        <w:t>,</w:t>
      </w:r>
      <w:r>
        <w:t xml:space="preserve">  Conférence-Rencontre sur l’</w:t>
      </w:r>
      <w:r>
        <w:t>environnement et la solidarité,</w:t>
      </w:r>
      <w:r>
        <w:t xml:space="preserve"> le mardi 22 mars 2016  au mini auditorium de l’école Thérèse-Martin de Joliette.</w:t>
      </w:r>
    </w:p>
    <w:p w:rsidR="00EC4BFC" w:rsidRDefault="00EC4BFC" w:rsidP="00EC4BFC"/>
    <w:p w:rsidR="00EC4BFC" w:rsidRDefault="00EC4BFC" w:rsidP="00EC4BFC">
      <w:pPr>
        <w:jc w:val="both"/>
      </w:pPr>
      <w:r>
        <w:t>Lors de cet événement,  une conférence ayant pour thème : « </w:t>
      </w:r>
      <w:r w:rsidRPr="00BE0F94">
        <w:rPr>
          <w:sz w:val="28"/>
          <w:szCs w:val="28"/>
        </w:rPr>
        <w:t>Les impacts</w:t>
      </w:r>
      <w:r>
        <w:rPr>
          <w:sz w:val="28"/>
          <w:szCs w:val="28"/>
        </w:rPr>
        <w:t xml:space="preserve"> (</w:t>
      </w:r>
      <w:r w:rsidRPr="00F272D7">
        <w:t>dans l’eau</w:t>
      </w:r>
      <w:r>
        <w:rPr>
          <w:sz w:val="28"/>
          <w:szCs w:val="28"/>
        </w:rPr>
        <w:t>)</w:t>
      </w:r>
      <w:r w:rsidRPr="00BE0F94">
        <w:rPr>
          <w:sz w:val="28"/>
          <w:szCs w:val="28"/>
        </w:rPr>
        <w:t xml:space="preserve"> de la consommation</w:t>
      </w:r>
      <w:r>
        <w:t xml:space="preserve"> </w:t>
      </w:r>
      <w:r w:rsidRPr="00BE0F94">
        <w:rPr>
          <w:sz w:val="28"/>
          <w:szCs w:val="28"/>
        </w:rPr>
        <w:t>du plastique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E0F94">
        <w:rPr>
          <w:sz w:val="28"/>
          <w:szCs w:val="28"/>
        </w:rPr>
        <w:t>: Solutions et alternatives</w:t>
      </w:r>
      <w:r>
        <w:rPr>
          <w:sz w:val="28"/>
          <w:szCs w:val="28"/>
        </w:rPr>
        <w:t> »</w:t>
      </w:r>
      <w:r>
        <w:t xml:space="preserve"> sera présentée par Mme Évelyne Daigle ,biologiste au Biodôme de Montréal, soulignant par le fait même la J</w:t>
      </w:r>
      <w:r>
        <w:t xml:space="preserve">ournée mondiale de </w:t>
      </w:r>
      <w:r>
        <w:t>l’eau. De plus, vous pourrez rencontrer des organismes régionaux en environnement et solidarité ainsi que des jeunes impliqués au sein des Établissements verts Brundtland (EVB) de notre région.</w:t>
      </w:r>
    </w:p>
    <w:p w:rsidR="00EC4BFC" w:rsidRDefault="00EC4BFC" w:rsidP="00EC4BFC"/>
    <w:p w:rsidR="00EC4BFC" w:rsidRDefault="00EC4BFC" w:rsidP="00EC4BFC">
      <w:pPr>
        <w:jc w:val="both"/>
      </w:pPr>
      <w:r>
        <w:t>Ce 5 à 7 s’adresse aux enseignantes et enseignants, aux membres d’organismes</w:t>
      </w:r>
      <w:r>
        <w:t xml:space="preserve"> dont l’AREQ</w:t>
      </w:r>
      <w:r>
        <w:t>, aux élus</w:t>
      </w:r>
      <w:r>
        <w:t>,</w:t>
      </w:r>
      <w:r>
        <w:t xml:space="preserve"> ainsi qu’aux parents et grands-parents qui se préoccupent de l’avenir de notre planète.</w:t>
      </w:r>
    </w:p>
    <w:p w:rsidR="00EC4BFC" w:rsidRDefault="00EC4BFC" w:rsidP="00EC4BFC"/>
    <w:p w:rsidR="00EC4BFC" w:rsidRDefault="00EC4BFC" w:rsidP="00EC4BFC">
      <w:r>
        <w:t>Un léger goûter vous sera offert sur place.</w:t>
      </w:r>
    </w:p>
    <w:p w:rsidR="00EC4BFC" w:rsidRDefault="00EC4BFC" w:rsidP="00EC4BFC"/>
    <w:p w:rsidR="00EC4BFC" w:rsidRDefault="00EC4BFC" w:rsidP="00EC4BFC">
      <w:r>
        <w:t xml:space="preserve">Une confirmation serait appréciée avant le 17 mars 2016  à : </w:t>
      </w:r>
      <w:hyperlink r:id="rId5" w:history="1">
        <w:r w:rsidRPr="005F3FC5">
          <w:rPr>
            <w:rStyle w:val="Lienhypertexte"/>
          </w:rPr>
          <w:t>www.areq-lanaudiere.org</w:t>
        </w:r>
      </w:hyperlink>
    </w:p>
    <w:p w:rsidR="00EC4BFC" w:rsidRDefault="00EC4BFC" w:rsidP="00EC4BFC">
      <w:proofErr w:type="gramStart"/>
      <w:r>
        <w:t>sur</w:t>
      </w:r>
      <w:proofErr w:type="gramEnd"/>
      <w:r>
        <w:t xml:space="preserve">  le  </w:t>
      </w:r>
      <w:r w:rsidRPr="00EC4BFC">
        <w:rPr>
          <w:b/>
        </w:rPr>
        <w:t>Formulaire de contact</w:t>
      </w:r>
      <w:r>
        <w:rPr>
          <w:b/>
        </w:rPr>
        <w:t> </w:t>
      </w:r>
      <w:r>
        <w:t xml:space="preserve">: </w:t>
      </w:r>
      <w:r>
        <w:t xml:space="preserve">Inscription au 5 à 7 du 22 mars </w:t>
      </w:r>
    </w:p>
    <w:p w:rsidR="00EC4BFC" w:rsidRDefault="00EC4BFC" w:rsidP="00EC4BFC"/>
    <w:p w:rsidR="00EC4BFC" w:rsidRDefault="00EC4BFC" w:rsidP="00EC4BFC">
      <w:r>
        <w:t>En espérant que votre présence vous permettra de mieux comprendre les impacts de votre consommation du plastique et de  développer des liens avec les acteurs du milieu.</w:t>
      </w:r>
    </w:p>
    <w:p w:rsidR="00EC4BFC" w:rsidRDefault="00EC4BFC" w:rsidP="00EC4BFC"/>
    <w:p w:rsidR="00EC4BFC" w:rsidRDefault="00EC4BFC" w:rsidP="00EC4BFC"/>
    <w:p w:rsidR="00EC4BFC" w:rsidRDefault="00EC4BFC" w:rsidP="00EC4BFC">
      <w:r>
        <w:t>Au plaisir de vous y rencontrer,</w:t>
      </w:r>
    </w:p>
    <w:p w:rsidR="00EC4BFC" w:rsidRDefault="00EC4BFC" w:rsidP="00EC4BFC"/>
    <w:p w:rsidR="00EC4BFC" w:rsidRDefault="00EC4BFC" w:rsidP="00EC4BFC"/>
    <w:p w:rsidR="00EC4BFC" w:rsidRDefault="00EC4BFC" w:rsidP="00EC4BFC">
      <w:r>
        <w:t xml:space="preserve">Hélène </w:t>
      </w:r>
      <w:proofErr w:type="spellStart"/>
      <w:r>
        <w:t>Riberdy</w:t>
      </w:r>
      <w:proofErr w:type="spellEnd"/>
      <w:r>
        <w:t>, responsable du comité environnement AREQ 10-A</w:t>
      </w:r>
    </w:p>
    <w:p w:rsidR="00EC4BFC" w:rsidRDefault="00EC4BFC" w:rsidP="00EC4BFC"/>
    <w:p w:rsidR="00EC4BFC" w:rsidRPr="00F770A6" w:rsidRDefault="00EC4BFC" w:rsidP="00EC4BFC">
      <w:r>
        <w:t xml:space="preserve">                                                              </w:t>
      </w:r>
    </w:p>
    <w:p w:rsidR="000122ED" w:rsidRDefault="000122ED"/>
    <w:sectPr w:rsidR="000122ED" w:rsidSect="00F770A6">
      <w:pgSz w:w="12240" w:h="15840"/>
      <w:pgMar w:top="1440" w:right="162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FC"/>
    <w:rsid w:val="000122ED"/>
    <w:rsid w:val="00E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21C5-97BD-48BC-AA8A-6FCA1EA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C4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eq-lanaudier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2016-03-03T14:33:00Z</dcterms:created>
  <dcterms:modified xsi:type="dcterms:W3CDTF">2016-03-03T14:37:00Z</dcterms:modified>
</cp:coreProperties>
</file>